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E5" w:rsidRDefault="00E267E5" w:rsidP="00E267E5">
      <w:pPr>
        <w:jc w:val="center"/>
        <w:rPr>
          <w:rFonts w:ascii="Sylfaen" w:eastAsiaTheme="minorEastAsia" w:hAnsi="Sylfaen" w:cs="Sylfaen"/>
          <w:sz w:val="24"/>
          <w:szCs w:val="24"/>
        </w:rPr>
      </w:pP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6477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eastAsiaTheme="minorEastAsia" w:hAnsi="Sylfaen" w:cs="Sylfae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Sylfaen" w:eastAsiaTheme="minorEastAsia" w:hAnsi="Sylfaen" w:cs="Sylfaen"/>
          <w:noProof/>
          <w:sz w:val="24"/>
          <w:szCs w:val="24"/>
        </w:rPr>
        <w:drawing>
          <wp:inline distT="0" distB="0" distL="0" distR="0">
            <wp:extent cx="10287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597EC3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597EC3">
        <w:rPr>
          <w:rFonts w:ascii="Sylfaen" w:hAnsi="Sylfaen" w:cs="Sylfaen"/>
          <w:b/>
          <w:sz w:val="28"/>
          <w:szCs w:val="28"/>
          <w:lang w:val="ka-GE"/>
        </w:rPr>
        <w:t>04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597EC3" w:rsidRDefault="004E3F55" w:rsidP="00357114">
      <w:pPr>
        <w:jc w:val="center"/>
        <w:rPr>
          <w:rFonts w:ascii="Sylfaen" w:hAnsi="Sylfaen"/>
          <w:sz w:val="22"/>
          <w:szCs w:val="22"/>
        </w:rPr>
      </w:pPr>
      <w:r w:rsidRPr="00597EC3">
        <w:rPr>
          <w:rFonts w:ascii="Sylfaen" w:hAnsi="Sylfaen"/>
          <w:sz w:val="22"/>
          <w:szCs w:val="22"/>
        </w:rPr>
        <w:t>202</w:t>
      </w:r>
      <w:r w:rsidR="00597EC3">
        <w:rPr>
          <w:rFonts w:ascii="Sylfaen" w:hAnsi="Sylfaen"/>
          <w:sz w:val="22"/>
          <w:szCs w:val="22"/>
          <w:lang w:val="ka-GE"/>
        </w:rPr>
        <w:t>5</w:t>
      </w:r>
      <w:r w:rsidR="00357114" w:rsidRPr="00597EC3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597EC3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597EC3">
        <w:rPr>
          <w:rFonts w:ascii="Sylfaen" w:hAnsi="Sylfaen"/>
          <w:sz w:val="22"/>
          <w:szCs w:val="22"/>
        </w:rPr>
        <w:t xml:space="preserve"> </w:t>
      </w:r>
      <w:r w:rsidR="00597EC3">
        <w:rPr>
          <w:rFonts w:ascii="Sylfaen" w:hAnsi="Sylfaen"/>
          <w:sz w:val="22"/>
          <w:szCs w:val="22"/>
          <w:lang w:val="ka-GE"/>
        </w:rPr>
        <w:t>29 იანვარ</w:t>
      </w:r>
    </w:p>
    <w:p w:rsidR="00357114" w:rsidRPr="00275913" w:rsidRDefault="00357114" w:rsidP="00357114">
      <w:pPr>
        <w:jc w:val="center"/>
        <w:rPr>
          <w:rFonts w:ascii="Sylfaen" w:hAnsi="Sylfaen"/>
          <w:sz w:val="24"/>
          <w:szCs w:val="24"/>
        </w:rPr>
      </w:pPr>
      <w:r w:rsidRPr="00597EC3">
        <w:rPr>
          <w:rFonts w:ascii="Sylfaen" w:hAnsi="Sylfaen" w:cs="Sylfaen"/>
          <w:sz w:val="22"/>
          <w:szCs w:val="22"/>
        </w:rPr>
        <w:t>ქ</w:t>
      </w:r>
      <w:r w:rsidRPr="00597EC3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597EC3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323109" w:rsidRPr="009D3C43" w:rsidRDefault="0077546A" w:rsidP="00323109">
      <w:pPr>
        <w:jc w:val="center"/>
        <w:rPr>
          <w:b/>
          <w:sz w:val="24"/>
          <w:szCs w:val="24"/>
        </w:rPr>
      </w:pPr>
      <w:proofErr w:type="gramStart"/>
      <w:r w:rsidRPr="0077546A">
        <w:rPr>
          <w:rFonts w:ascii="Sylfaen" w:hAnsi="Sylfaen" w:cs="Sylfaen"/>
          <w:b/>
          <w:sz w:val="24"/>
          <w:szCs w:val="24"/>
        </w:rPr>
        <w:t>ა</w:t>
      </w:r>
      <w:r w:rsidRPr="0077546A">
        <w:rPr>
          <w:rFonts w:ascii="Sylfaen" w:hAnsi="Sylfaen"/>
          <w:b/>
          <w:sz w:val="24"/>
          <w:szCs w:val="24"/>
        </w:rPr>
        <w:t>(</w:t>
      </w:r>
      <w:proofErr w:type="gramEnd"/>
      <w:r w:rsidRPr="0077546A">
        <w:rPr>
          <w:rFonts w:ascii="Sylfaen" w:hAnsi="Sylfaen" w:cs="Sylfaen"/>
          <w:b/>
          <w:sz w:val="24"/>
          <w:szCs w:val="24"/>
        </w:rPr>
        <w:t>ა</w:t>
      </w:r>
      <w:r w:rsidRPr="0077546A">
        <w:rPr>
          <w:rFonts w:ascii="Sylfaen" w:hAnsi="Sylfaen"/>
          <w:b/>
          <w:sz w:val="24"/>
          <w:szCs w:val="24"/>
        </w:rPr>
        <w:t>)</w:t>
      </w:r>
      <w:proofErr w:type="spellStart"/>
      <w:r w:rsidRPr="0077546A">
        <w:rPr>
          <w:rFonts w:ascii="Sylfaen" w:hAnsi="Sylfaen" w:cs="Sylfaen"/>
          <w:b/>
          <w:sz w:val="24"/>
          <w:szCs w:val="24"/>
        </w:rPr>
        <w:t>იპ</w:t>
      </w:r>
      <w:proofErr w:type="spellEnd"/>
      <w:r w:rsidRPr="0077546A">
        <w:rPr>
          <w:rFonts w:ascii="Sylfaen" w:hAnsi="Sylfaen"/>
          <w:b/>
          <w:sz w:val="24"/>
          <w:szCs w:val="24"/>
        </w:rPr>
        <w:t xml:space="preserve"> „</w:t>
      </w:r>
      <w:proofErr w:type="spellStart"/>
      <w:r w:rsidR="00D9283E" w:rsidRPr="00D9283E">
        <w:rPr>
          <w:rFonts w:ascii="Sylfaen" w:hAnsi="Sylfaen"/>
          <w:b/>
          <w:sz w:val="24"/>
          <w:szCs w:val="24"/>
        </w:rPr>
        <w:t>ამბროლაურის</w:t>
      </w:r>
      <w:proofErr w:type="spellEnd"/>
      <w:r w:rsidR="00D9283E" w:rsidRPr="00D9283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9283E" w:rsidRPr="00D9283E">
        <w:rPr>
          <w:rFonts w:ascii="Sylfaen" w:hAnsi="Sylfaen"/>
          <w:b/>
          <w:sz w:val="24"/>
          <w:szCs w:val="24"/>
        </w:rPr>
        <w:t>სკოლ</w:t>
      </w:r>
      <w:r w:rsidR="00D9283E">
        <w:rPr>
          <w:rFonts w:ascii="Sylfaen" w:hAnsi="Sylfaen"/>
          <w:b/>
          <w:sz w:val="24"/>
          <w:szCs w:val="24"/>
        </w:rPr>
        <w:t>ამდელი</w:t>
      </w:r>
      <w:proofErr w:type="spellEnd"/>
      <w:r w:rsidR="00D9283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9283E">
        <w:rPr>
          <w:rFonts w:ascii="Sylfaen" w:hAnsi="Sylfaen"/>
          <w:b/>
          <w:sz w:val="24"/>
          <w:szCs w:val="24"/>
        </w:rPr>
        <w:t>სააღმზრდელო</w:t>
      </w:r>
      <w:proofErr w:type="spellEnd"/>
      <w:r w:rsidR="00D9283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9283E">
        <w:rPr>
          <w:rFonts w:ascii="Sylfaen" w:hAnsi="Sylfaen"/>
          <w:b/>
          <w:sz w:val="24"/>
          <w:szCs w:val="24"/>
        </w:rPr>
        <w:t>დაწესებულებ</w:t>
      </w:r>
      <w:proofErr w:type="spellEnd"/>
      <w:r w:rsidR="00D9283E">
        <w:rPr>
          <w:rFonts w:ascii="Sylfaen" w:hAnsi="Sylfaen"/>
          <w:b/>
          <w:sz w:val="24"/>
          <w:szCs w:val="24"/>
          <w:lang w:val="ka-GE"/>
        </w:rPr>
        <w:t>ის</w:t>
      </w:r>
      <w:r w:rsidR="000E3B50">
        <w:rPr>
          <w:rFonts w:ascii="Sylfaen" w:hAnsi="Sylfaen" w:cs="Sylfaen"/>
          <w:b/>
          <w:sz w:val="24"/>
          <w:szCs w:val="24"/>
          <w:lang w:val="ka-GE"/>
        </w:rPr>
        <w:t xml:space="preserve">“ </w:t>
      </w:r>
      <w:r w:rsidR="001231B4">
        <w:rPr>
          <w:rFonts w:ascii="Sylfaen" w:hAnsi="Sylfaen" w:cs="Sylfaen"/>
          <w:b/>
          <w:sz w:val="24"/>
          <w:szCs w:val="24"/>
          <w:lang w:val="ka-GE"/>
        </w:rPr>
        <w:t>დირექტორის</w:t>
      </w:r>
      <w:r w:rsidR="0032693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2B5C8D">
        <w:rPr>
          <w:rFonts w:ascii="Sylfaen" w:hAnsi="Sylfaen"/>
          <w:b/>
          <w:sz w:val="24"/>
          <w:szCs w:val="24"/>
        </w:rPr>
        <w:t>20</w:t>
      </w:r>
      <w:r w:rsidR="002B5C8D">
        <w:rPr>
          <w:rFonts w:ascii="Sylfaen" w:hAnsi="Sylfaen"/>
          <w:b/>
          <w:sz w:val="24"/>
          <w:szCs w:val="24"/>
          <w:lang w:val="ka-GE"/>
        </w:rPr>
        <w:t>2</w:t>
      </w:r>
      <w:r w:rsidR="00597EC3">
        <w:rPr>
          <w:rFonts w:ascii="Sylfaen" w:hAnsi="Sylfaen"/>
          <w:b/>
          <w:sz w:val="24"/>
          <w:szCs w:val="24"/>
          <w:lang w:val="ka-GE"/>
        </w:rPr>
        <w:t>4</w:t>
      </w:r>
      <w:r w:rsidR="003922C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23109">
        <w:rPr>
          <w:rFonts w:ascii="Sylfaen" w:hAnsi="Sylfaen" w:cs="Sylfaen"/>
          <w:b/>
          <w:sz w:val="24"/>
          <w:szCs w:val="24"/>
          <w:lang w:val="ka-GE"/>
        </w:rPr>
        <w:t>წელს</w:t>
      </w:r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გაწეული</w:t>
      </w:r>
      <w:proofErr w:type="spellEnd"/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საქმიანობის</w:t>
      </w:r>
      <w:proofErr w:type="spellEnd"/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შესახებ</w:t>
      </w:r>
      <w:proofErr w:type="spellEnd"/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323109" w:rsidRPr="0077546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23109" w:rsidRPr="0077546A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970D4A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970D4A">
        <w:rPr>
          <w:rFonts w:ascii="Sylfaen" w:hAnsi="Sylfaen"/>
          <w:sz w:val="22"/>
          <w:szCs w:val="22"/>
        </w:rPr>
        <w:t xml:space="preserve">“ </w:t>
      </w:r>
      <w:r w:rsidR="000F49CA">
        <w:rPr>
          <w:rFonts w:ascii="Sylfaen" w:hAnsi="Sylfaen"/>
          <w:sz w:val="22"/>
          <w:szCs w:val="22"/>
          <w:lang w:val="ka-GE"/>
        </w:rPr>
        <w:t xml:space="preserve">24-ე მუხლის მე-2 პუნქტის, </w:t>
      </w:r>
      <w:r w:rsidRPr="00970D4A">
        <w:rPr>
          <w:rFonts w:ascii="Sylfaen" w:hAnsi="Sylfaen"/>
          <w:sz w:val="22"/>
          <w:szCs w:val="22"/>
        </w:rPr>
        <w:t>61-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 w:cs="Sylfaen"/>
          <w:sz w:val="22"/>
          <w:szCs w:val="22"/>
        </w:rPr>
        <w:t>მე</w:t>
      </w:r>
      <w:r w:rsidRPr="00970D4A">
        <w:rPr>
          <w:rFonts w:ascii="Sylfaen" w:hAnsi="Sylfaen"/>
          <w:sz w:val="22"/>
          <w:szCs w:val="22"/>
        </w:rPr>
        <w:t xml:space="preserve">-2 </w:t>
      </w:r>
      <w:proofErr w:type="spellStart"/>
      <w:r w:rsidRPr="00970D4A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970D4A">
        <w:rPr>
          <w:rFonts w:ascii="Sylfaen" w:hAnsi="Sylfaen"/>
          <w:sz w:val="22"/>
          <w:szCs w:val="22"/>
          <w:lang w:val="ka-GE"/>
        </w:rPr>
        <w:t xml:space="preserve"> და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2017 </w:t>
      </w:r>
      <w:proofErr w:type="spellStart"/>
      <w:r w:rsidRPr="00970D4A">
        <w:rPr>
          <w:rFonts w:ascii="Sylfaen" w:hAnsi="Sylfaen" w:cs="Sylfaen"/>
          <w:sz w:val="22"/>
          <w:szCs w:val="22"/>
        </w:rPr>
        <w:t>წლის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14 </w:t>
      </w:r>
      <w:proofErr w:type="spellStart"/>
      <w:r w:rsidRPr="00970D4A">
        <w:rPr>
          <w:rFonts w:ascii="Sylfaen" w:hAnsi="Sylfaen" w:cs="Sylfaen"/>
          <w:sz w:val="22"/>
          <w:szCs w:val="22"/>
        </w:rPr>
        <w:t>ნოემბრის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N01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დადგენილებით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დამტკიცებული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რეგლამენტის</w:t>
      </w:r>
      <w:proofErr w:type="spellEnd"/>
      <w:r w:rsidRPr="00970D4A">
        <w:rPr>
          <w:rFonts w:ascii="Sylfaen" w:hAnsi="Sylfaen"/>
          <w:sz w:val="22"/>
          <w:szCs w:val="22"/>
        </w:rPr>
        <w:t>“ 143-</w:t>
      </w:r>
      <w:r w:rsidRPr="00970D4A">
        <w:rPr>
          <w:rFonts w:ascii="Sylfaen" w:hAnsi="Sylfaen" w:cs="Sylfaen"/>
          <w:sz w:val="22"/>
          <w:szCs w:val="22"/>
        </w:rPr>
        <w:t>ე</w:t>
      </w:r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proofErr w:type="gramStart"/>
      <w:r w:rsidRPr="00970D4A">
        <w:rPr>
          <w:rFonts w:ascii="Sylfaen" w:hAnsi="Sylfaen" w:cs="Sylfaen"/>
          <w:b/>
          <w:sz w:val="22"/>
          <w:szCs w:val="22"/>
        </w:rPr>
        <w:t>გ</w:t>
      </w:r>
      <w:proofErr w:type="gramEnd"/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დ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წ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ყ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ვ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ი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ტ</w:t>
      </w:r>
      <w:r w:rsidRPr="00970D4A">
        <w:rPr>
          <w:rFonts w:ascii="Sylfaen" w:hAnsi="Sylfaen"/>
          <w:b/>
          <w:sz w:val="22"/>
          <w:szCs w:val="22"/>
        </w:rPr>
        <w:t xml:space="preserve"> </w:t>
      </w:r>
      <w:r w:rsidRPr="00970D4A">
        <w:rPr>
          <w:rFonts w:ascii="Sylfaen" w:hAnsi="Sylfaen" w:cs="Sylfaen"/>
          <w:b/>
          <w:sz w:val="22"/>
          <w:szCs w:val="22"/>
        </w:rPr>
        <w:t>ა</w:t>
      </w:r>
      <w:r w:rsidRPr="00970D4A">
        <w:rPr>
          <w:rFonts w:ascii="Sylfaen" w:hAnsi="Sylfaen"/>
          <w:b/>
          <w:sz w:val="22"/>
          <w:szCs w:val="22"/>
        </w:rPr>
        <w:t>:</w:t>
      </w:r>
      <w:r w:rsidR="00FA7924">
        <w:rPr>
          <w:rFonts w:ascii="Sylfaen" w:hAnsi="Sylfaen"/>
          <w:b/>
          <w:sz w:val="22"/>
          <w:szCs w:val="22"/>
        </w:rPr>
        <w:t xml:space="preserve"> </w:t>
      </w:r>
    </w:p>
    <w:p w:rsidR="0077546A" w:rsidRPr="00970D4A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1. 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არასამეწარმეო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არაკომერციული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) </w:t>
      </w:r>
      <w:proofErr w:type="spellStart"/>
      <w:r w:rsidRPr="00970D4A">
        <w:rPr>
          <w:rFonts w:ascii="Sylfaen" w:hAnsi="Sylfaen" w:cs="Sylfaen"/>
          <w:sz w:val="22"/>
          <w:szCs w:val="22"/>
        </w:rPr>
        <w:t>იურიდიული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პირის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„</w:t>
      </w:r>
      <w:r w:rsidR="001855E3">
        <w:rPr>
          <w:rFonts w:ascii="Sylfaen" w:hAnsi="Sylfaen" w:cs="Sylfaen"/>
          <w:sz w:val="22"/>
          <w:szCs w:val="22"/>
          <w:lang w:val="ka-GE"/>
        </w:rPr>
        <w:t>ამბროლაურის სკო</w:t>
      </w:r>
      <w:r w:rsidR="00564DD0">
        <w:rPr>
          <w:rFonts w:ascii="Sylfaen" w:hAnsi="Sylfaen" w:cs="Sylfaen"/>
          <w:sz w:val="22"/>
          <w:szCs w:val="22"/>
          <w:lang w:val="ka-GE"/>
        </w:rPr>
        <w:t>ლამდელი სააღმზრდელო დაწესებულებ</w:t>
      </w:r>
      <w:r w:rsidR="00323109">
        <w:rPr>
          <w:rFonts w:ascii="Sylfaen" w:hAnsi="Sylfaen" w:cs="Sylfaen"/>
          <w:sz w:val="22"/>
          <w:szCs w:val="22"/>
          <w:lang w:val="ka-GE"/>
        </w:rPr>
        <w:t>ის</w:t>
      </w:r>
      <w:r w:rsidR="000E3B50" w:rsidRPr="00970D4A">
        <w:rPr>
          <w:rFonts w:ascii="Sylfaen" w:hAnsi="Sylfaen" w:cs="Sylfaen"/>
          <w:sz w:val="22"/>
          <w:szCs w:val="22"/>
          <w:lang w:val="ka-GE"/>
        </w:rPr>
        <w:t>“</w:t>
      </w:r>
      <w:r w:rsidRPr="00970D4A">
        <w:rPr>
          <w:rFonts w:ascii="Sylfaen" w:hAnsi="Sylfaen"/>
          <w:sz w:val="22"/>
          <w:szCs w:val="22"/>
        </w:rPr>
        <w:t xml:space="preserve"> </w:t>
      </w:r>
      <w:r w:rsidR="00323109" w:rsidRPr="00323109">
        <w:rPr>
          <w:rFonts w:ascii="Sylfaen" w:hAnsi="Sylfaen" w:cs="Sylfaen"/>
          <w:sz w:val="22"/>
          <w:szCs w:val="22"/>
          <w:lang w:val="ka-GE"/>
        </w:rPr>
        <w:t xml:space="preserve">დირექტორის </w:t>
      </w:r>
      <w:proofErr w:type="spellStart"/>
      <w:r w:rsidR="00461D03" w:rsidRPr="00970D4A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="00461D03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23109" w:rsidRPr="00323109">
        <w:rPr>
          <w:rFonts w:ascii="Sylfaen" w:hAnsi="Sylfaen"/>
          <w:sz w:val="22"/>
          <w:szCs w:val="22"/>
        </w:rPr>
        <w:t>20</w:t>
      </w:r>
      <w:r w:rsidR="00323109" w:rsidRPr="00323109">
        <w:rPr>
          <w:rFonts w:ascii="Sylfaen" w:hAnsi="Sylfaen"/>
          <w:sz w:val="22"/>
          <w:szCs w:val="22"/>
          <w:lang w:val="ka-GE"/>
        </w:rPr>
        <w:t>2</w:t>
      </w:r>
      <w:r w:rsidR="00597EC3">
        <w:rPr>
          <w:rFonts w:ascii="Sylfaen" w:hAnsi="Sylfaen"/>
          <w:sz w:val="22"/>
          <w:szCs w:val="22"/>
          <w:lang w:val="ka-GE"/>
        </w:rPr>
        <w:t>4</w:t>
      </w:r>
      <w:r w:rsidR="00323109" w:rsidRPr="00323109">
        <w:rPr>
          <w:rFonts w:ascii="Sylfaen" w:hAnsi="Sylfaen"/>
          <w:sz w:val="22"/>
          <w:szCs w:val="22"/>
        </w:rPr>
        <w:t xml:space="preserve"> </w:t>
      </w:r>
      <w:r w:rsidR="00323109" w:rsidRPr="00323109">
        <w:rPr>
          <w:rFonts w:ascii="Sylfaen" w:hAnsi="Sylfaen" w:cs="Sylfaen"/>
          <w:sz w:val="22"/>
          <w:szCs w:val="22"/>
          <w:lang w:val="ka-GE"/>
        </w:rPr>
        <w:t>წელს</w:t>
      </w:r>
      <w:r w:rsidR="00323109" w:rsidRPr="00323109">
        <w:rPr>
          <w:rFonts w:ascii="Sylfaen" w:hAnsi="Sylfaen"/>
          <w:sz w:val="22"/>
          <w:szCs w:val="22"/>
        </w:rPr>
        <w:t xml:space="preserve"> </w:t>
      </w:r>
      <w:proofErr w:type="spellStart"/>
      <w:r w:rsidR="00323109" w:rsidRPr="00323109">
        <w:rPr>
          <w:rFonts w:ascii="Sylfaen" w:hAnsi="Sylfaen" w:cs="Sylfaen"/>
          <w:sz w:val="22"/>
          <w:szCs w:val="22"/>
        </w:rPr>
        <w:t>გაწეული</w:t>
      </w:r>
      <w:proofErr w:type="spellEnd"/>
      <w:r w:rsidR="00323109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საქმიანობის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შესახებ</w:t>
      </w:r>
      <w:proofErr w:type="spellEnd"/>
      <w:r w:rsidRPr="00970D4A">
        <w:rPr>
          <w:rFonts w:ascii="Sylfaen" w:hAnsi="Sylfaen"/>
          <w:sz w:val="22"/>
          <w:szCs w:val="22"/>
        </w:rPr>
        <w:t xml:space="preserve">  </w:t>
      </w:r>
      <w:proofErr w:type="spellStart"/>
      <w:r w:rsidRPr="00BE3001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Pr="00BE3001">
        <w:rPr>
          <w:rFonts w:ascii="Sylfaen" w:hAnsi="Sylfaen"/>
          <w:sz w:val="22"/>
          <w:szCs w:val="22"/>
        </w:rPr>
        <w:t xml:space="preserve"> </w:t>
      </w:r>
      <w:r w:rsidR="00387E4F" w:rsidRPr="00BE3001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bookmarkStart w:id="0" w:name="_GoBack"/>
      <w:bookmarkEnd w:id="0"/>
      <w:r w:rsidR="00352601">
        <w:rPr>
          <w:rFonts w:ascii="Sylfaen" w:hAnsi="Sylfaen"/>
          <w:sz w:val="22"/>
          <w:szCs w:val="22"/>
          <w:lang w:val="ka-GE"/>
        </w:rPr>
        <w:t xml:space="preserve"> </w:t>
      </w:r>
      <w:r w:rsidRPr="00E25F77">
        <w:rPr>
          <w:rFonts w:ascii="Sylfaen" w:hAnsi="Sylfaen"/>
          <w:sz w:val="22"/>
          <w:szCs w:val="22"/>
        </w:rPr>
        <w:t>(</w:t>
      </w:r>
      <w:proofErr w:type="spellStart"/>
      <w:r w:rsidRPr="00E25F77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970D4A">
        <w:rPr>
          <w:rFonts w:ascii="Sylfaen" w:hAnsi="Sylfaen"/>
          <w:sz w:val="22"/>
          <w:szCs w:val="22"/>
        </w:rPr>
        <w:t>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ერთი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თვის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(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970D4A">
        <w:rPr>
          <w:rFonts w:ascii="Sylfaen" w:hAnsi="Sylfaen"/>
          <w:sz w:val="22"/>
          <w:szCs w:val="22"/>
        </w:rPr>
        <w:t xml:space="preserve">: </w:t>
      </w:r>
      <w:r w:rsidRPr="00970D4A">
        <w:rPr>
          <w:rFonts w:ascii="Sylfaen" w:hAnsi="Sylfaen" w:cs="Sylfaen"/>
          <w:sz w:val="22"/>
          <w:szCs w:val="22"/>
        </w:rPr>
        <w:t>ქ</w:t>
      </w:r>
      <w:r w:rsidRPr="00970D4A">
        <w:rPr>
          <w:rFonts w:ascii="Sylfaen" w:hAnsi="Sylfaen"/>
          <w:sz w:val="22"/>
          <w:szCs w:val="22"/>
        </w:rPr>
        <w:t xml:space="preserve">. </w:t>
      </w:r>
      <w:proofErr w:type="spellStart"/>
      <w:r w:rsidRPr="00970D4A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970D4A">
        <w:rPr>
          <w:rFonts w:ascii="Sylfaen" w:hAnsi="Sylfaen"/>
          <w:sz w:val="22"/>
          <w:szCs w:val="22"/>
        </w:rPr>
        <w:t xml:space="preserve">, </w:t>
      </w:r>
      <w:proofErr w:type="spellStart"/>
      <w:r w:rsidRPr="00970D4A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ქ</w:t>
      </w:r>
      <w:r w:rsidR="00C775BD">
        <w:rPr>
          <w:rFonts w:ascii="Sylfaen" w:hAnsi="Sylfaen"/>
          <w:sz w:val="22"/>
          <w:szCs w:val="22"/>
        </w:rPr>
        <w:t>უჩა</w:t>
      </w:r>
      <w:proofErr w:type="spellEnd"/>
      <w:r w:rsidR="00C775BD">
        <w:rPr>
          <w:rFonts w:ascii="Sylfaen" w:hAnsi="Sylfaen"/>
          <w:sz w:val="22"/>
          <w:szCs w:val="22"/>
        </w:rPr>
        <w:t xml:space="preserve"> </w:t>
      </w:r>
      <w:r w:rsidRPr="00970D4A">
        <w:rPr>
          <w:rFonts w:ascii="Sylfaen" w:hAnsi="Sylfaen"/>
          <w:sz w:val="22"/>
          <w:szCs w:val="22"/>
        </w:rPr>
        <w:t>N13).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970D4A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970D4A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970D4A">
        <w:rPr>
          <w:rFonts w:ascii="Sylfaen" w:hAnsi="Sylfaen"/>
          <w:sz w:val="22"/>
          <w:szCs w:val="22"/>
        </w:rPr>
        <w:t xml:space="preserve"> </w:t>
      </w:r>
      <w:proofErr w:type="spellStart"/>
      <w:r w:rsidRPr="00970D4A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970D4A">
        <w:rPr>
          <w:rFonts w:ascii="Sylfaen" w:hAnsi="Sylfaen"/>
          <w:sz w:val="22"/>
          <w:szCs w:val="22"/>
        </w:rPr>
        <w:t>.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29300E" w:rsidRPr="000F49CA" w:rsidRDefault="0029300E" w:rsidP="000F49C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proofErr w:type="spellStart"/>
      <w:proofErr w:type="gramStart"/>
      <w:r>
        <w:rPr>
          <w:rFonts w:ascii="Sylfaen" w:hAnsi="Sylfaen" w:cs="Sylfaen"/>
          <w:sz w:val="22"/>
          <w:szCs w:val="22"/>
        </w:rPr>
        <w:t>საკრებულოს</w:t>
      </w:r>
      <w:proofErr w:type="spellEnd"/>
      <w:proofErr w:type="gram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თავმჯდომარ</w:t>
      </w:r>
      <w:proofErr w:type="spellEnd"/>
      <w:r w:rsidR="000F49CA">
        <w:rPr>
          <w:rFonts w:ascii="Sylfaen" w:hAnsi="Sylfaen" w:cs="Sylfaen"/>
          <w:sz w:val="22"/>
          <w:szCs w:val="22"/>
          <w:lang w:val="ka-GE"/>
        </w:rPr>
        <w:t>ე</w:t>
      </w:r>
      <w:r w:rsidR="004D758F">
        <w:rPr>
          <w:rFonts w:ascii="Sylfaen" w:hAnsi="Sylfaen"/>
          <w:sz w:val="22"/>
          <w:szCs w:val="22"/>
          <w:lang w:val="ka-GE"/>
        </w:rPr>
        <w:t>:</w:t>
      </w:r>
      <w:r>
        <w:rPr>
          <w:rFonts w:ascii="Sylfaen" w:hAnsi="Sylfaen"/>
          <w:sz w:val="22"/>
          <w:szCs w:val="22"/>
        </w:rPr>
        <w:t xml:space="preserve">                                           </w:t>
      </w:r>
      <w:r w:rsidR="00597EC3">
        <w:rPr>
          <w:rFonts w:ascii="Sylfaen" w:hAnsi="Sylfaen"/>
          <w:sz w:val="22"/>
          <w:szCs w:val="22"/>
          <w:lang w:val="ka-GE"/>
        </w:rPr>
        <w:t xml:space="preserve">          </w:t>
      </w:r>
      <w:r>
        <w:rPr>
          <w:rFonts w:ascii="Sylfaen" w:hAnsi="Sylfaen"/>
          <w:sz w:val="22"/>
          <w:szCs w:val="22"/>
        </w:rPr>
        <w:t xml:space="preserve">               </w:t>
      </w:r>
      <w:r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 w:cs="Sylfaen"/>
          <w:sz w:val="22"/>
          <w:szCs w:val="22"/>
          <w:lang w:val="ka-GE"/>
        </w:rPr>
        <w:t>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9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35" w:rsidRDefault="00D96F35" w:rsidP="004F1DD7">
      <w:r>
        <w:separator/>
      </w:r>
    </w:p>
  </w:endnote>
  <w:endnote w:type="continuationSeparator" w:id="0">
    <w:p w:rsidR="00D96F35" w:rsidRDefault="00D96F35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35" w:rsidRDefault="00D96F35" w:rsidP="004F1DD7">
      <w:r>
        <w:separator/>
      </w:r>
    </w:p>
  </w:footnote>
  <w:footnote w:type="continuationSeparator" w:id="0">
    <w:p w:rsidR="00D96F35" w:rsidRDefault="00D96F35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8D"/>
    <w:rsid w:val="0005256E"/>
    <w:rsid w:val="0006400E"/>
    <w:rsid w:val="00077C0B"/>
    <w:rsid w:val="000D6ECF"/>
    <w:rsid w:val="000E3B50"/>
    <w:rsid w:val="000F49CA"/>
    <w:rsid w:val="000F58A3"/>
    <w:rsid w:val="00122826"/>
    <w:rsid w:val="001231B4"/>
    <w:rsid w:val="00124F27"/>
    <w:rsid w:val="001640BA"/>
    <w:rsid w:val="00183498"/>
    <w:rsid w:val="001855E3"/>
    <w:rsid w:val="00190EDC"/>
    <w:rsid w:val="001913E2"/>
    <w:rsid w:val="001B69C2"/>
    <w:rsid w:val="001E777C"/>
    <w:rsid w:val="001E78FA"/>
    <w:rsid w:val="00200D67"/>
    <w:rsid w:val="00214775"/>
    <w:rsid w:val="0024264F"/>
    <w:rsid w:val="002556FF"/>
    <w:rsid w:val="0026339F"/>
    <w:rsid w:val="00275913"/>
    <w:rsid w:val="0029300E"/>
    <w:rsid w:val="002B0103"/>
    <w:rsid w:val="002B1411"/>
    <w:rsid w:val="002B5C8D"/>
    <w:rsid w:val="002D2124"/>
    <w:rsid w:val="002F486C"/>
    <w:rsid w:val="00305776"/>
    <w:rsid w:val="00323109"/>
    <w:rsid w:val="00324744"/>
    <w:rsid w:val="00326931"/>
    <w:rsid w:val="00352601"/>
    <w:rsid w:val="00356946"/>
    <w:rsid w:val="00357114"/>
    <w:rsid w:val="00387E4F"/>
    <w:rsid w:val="003922C3"/>
    <w:rsid w:val="003A3962"/>
    <w:rsid w:val="003C3A38"/>
    <w:rsid w:val="003C4182"/>
    <w:rsid w:val="003C4A8C"/>
    <w:rsid w:val="003C7474"/>
    <w:rsid w:val="003E2D99"/>
    <w:rsid w:val="00433380"/>
    <w:rsid w:val="00440F3E"/>
    <w:rsid w:val="00443D2C"/>
    <w:rsid w:val="00450AAD"/>
    <w:rsid w:val="004513A9"/>
    <w:rsid w:val="00457FA5"/>
    <w:rsid w:val="00461D03"/>
    <w:rsid w:val="00471E5E"/>
    <w:rsid w:val="004D758F"/>
    <w:rsid w:val="004E3F55"/>
    <w:rsid w:val="004F1BFD"/>
    <w:rsid w:val="004F1DD7"/>
    <w:rsid w:val="005247D4"/>
    <w:rsid w:val="005536F8"/>
    <w:rsid w:val="005601A7"/>
    <w:rsid w:val="00564DD0"/>
    <w:rsid w:val="00597EC3"/>
    <w:rsid w:val="005A0DFE"/>
    <w:rsid w:val="005F4ACC"/>
    <w:rsid w:val="005F7ED5"/>
    <w:rsid w:val="0065278B"/>
    <w:rsid w:val="006D1286"/>
    <w:rsid w:val="00704921"/>
    <w:rsid w:val="00715BAF"/>
    <w:rsid w:val="00721D8C"/>
    <w:rsid w:val="00740FDE"/>
    <w:rsid w:val="0077546A"/>
    <w:rsid w:val="00794B5F"/>
    <w:rsid w:val="007967C9"/>
    <w:rsid w:val="007B2D10"/>
    <w:rsid w:val="007D14AA"/>
    <w:rsid w:val="007D7A63"/>
    <w:rsid w:val="007E34D9"/>
    <w:rsid w:val="007F0821"/>
    <w:rsid w:val="007F77C6"/>
    <w:rsid w:val="00826D5B"/>
    <w:rsid w:val="00844142"/>
    <w:rsid w:val="00846558"/>
    <w:rsid w:val="00866688"/>
    <w:rsid w:val="00882153"/>
    <w:rsid w:val="00894DB3"/>
    <w:rsid w:val="008A2087"/>
    <w:rsid w:val="008C51B9"/>
    <w:rsid w:val="008E1565"/>
    <w:rsid w:val="009330F2"/>
    <w:rsid w:val="00953594"/>
    <w:rsid w:val="00970D4A"/>
    <w:rsid w:val="00973263"/>
    <w:rsid w:val="009734A1"/>
    <w:rsid w:val="009862E2"/>
    <w:rsid w:val="009D26BF"/>
    <w:rsid w:val="009D3C43"/>
    <w:rsid w:val="009E1823"/>
    <w:rsid w:val="009E4086"/>
    <w:rsid w:val="00A51AF6"/>
    <w:rsid w:val="00A812D9"/>
    <w:rsid w:val="00A81BF1"/>
    <w:rsid w:val="00A85044"/>
    <w:rsid w:val="00AA22F9"/>
    <w:rsid w:val="00B03084"/>
    <w:rsid w:val="00B1260B"/>
    <w:rsid w:val="00B1305C"/>
    <w:rsid w:val="00B37BD2"/>
    <w:rsid w:val="00BA1543"/>
    <w:rsid w:val="00BA4803"/>
    <w:rsid w:val="00BE3001"/>
    <w:rsid w:val="00BE3259"/>
    <w:rsid w:val="00BE5063"/>
    <w:rsid w:val="00BF624C"/>
    <w:rsid w:val="00C0558D"/>
    <w:rsid w:val="00C7430C"/>
    <w:rsid w:val="00C775BD"/>
    <w:rsid w:val="00D43E80"/>
    <w:rsid w:val="00D75598"/>
    <w:rsid w:val="00D76F17"/>
    <w:rsid w:val="00D9283E"/>
    <w:rsid w:val="00D96F35"/>
    <w:rsid w:val="00DD48AF"/>
    <w:rsid w:val="00DF4D02"/>
    <w:rsid w:val="00DF79FA"/>
    <w:rsid w:val="00E03DB5"/>
    <w:rsid w:val="00E17FE4"/>
    <w:rsid w:val="00E2049F"/>
    <w:rsid w:val="00E25F77"/>
    <w:rsid w:val="00E267E5"/>
    <w:rsid w:val="00E310F7"/>
    <w:rsid w:val="00EC3E16"/>
    <w:rsid w:val="00EC7588"/>
    <w:rsid w:val="00ED7168"/>
    <w:rsid w:val="00EF6868"/>
    <w:rsid w:val="00F743A8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C4C19-0A6B-4E54-BC67-694EC48B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Tea Dvali</cp:lastModifiedBy>
  <cp:revision>39</cp:revision>
  <cp:lastPrinted>2025-01-29T10:56:00Z</cp:lastPrinted>
  <dcterms:created xsi:type="dcterms:W3CDTF">2018-07-30T07:33:00Z</dcterms:created>
  <dcterms:modified xsi:type="dcterms:W3CDTF">2025-01-29T10:56:00Z</dcterms:modified>
</cp:coreProperties>
</file>